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8C7274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>ониторинг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EF6DD5">
        <w:rPr>
          <w:b/>
          <w:u w:val="single"/>
        </w:rPr>
        <w:t>феврал</w:t>
      </w:r>
      <w:r w:rsidR="00C4047D">
        <w:rPr>
          <w:b/>
          <w:u w:val="single"/>
        </w:rPr>
        <w:t>я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Pr="00853960" w:rsidRDefault="00853960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853960">
              <w:rPr>
                <w:sz w:val="20"/>
              </w:rPr>
              <w:lastRenderedPageBreak/>
              <w:t>Тематический час "Предотвращение  конфликтов"</w:t>
            </w:r>
            <w:r>
              <w:rPr>
                <w:sz w:val="20"/>
              </w:rPr>
              <w:t>, 21.01.2021 г. СДК, 8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002B6" w:rsidRPr="00A93D99" w:rsidRDefault="0052033B" w:rsidP="0052033B">
            <w:pPr>
              <w:jc w:val="both"/>
            </w:pPr>
            <w:r>
              <w:t>-</w:t>
            </w:r>
          </w:p>
          <w:p w:rsidR="00BD54B7" w:rsidRPr="00C236A5" w:rsidRDefault="00BD54B7" w:rsidP="0077311A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099D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274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2021-09-24T08:49:00Z</dcterms:created>
  <dcterms:modified xsi:type="dcterms:W3CDTF">2021-09-24T08:49:00Z</dcterms:modified>
</cp:coreProperties>
</file>